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83" w:rsidRPr="00165B22" w:rsidRDefault="00B04E83" w:rsidP="00B04E8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  <w:r w:rsidRPr="00165B22">
        <w:rPr>
          <w:rFonts w:ascii="Calibri" w:hAnsi="Calibri" w:cs="Calibri"/>
          <w:b/>
          <w:spacing w:val="10"/>
          <w:szCs w:val="20"/>
          <w:u w:val="single"/>
        </w:rPr>
        <w:t>ΠΑΡΑΡΤΗΜΑ Β</w:t>
      </w:r>
    </w:p>
    <w:p w:rsidR="00B04E83" w:rsidRPr="00165B22" w:rsidRDefault="00B04E83" w:rsidP="00B04E8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  <w:r w:rsidRPr="00165B22">
        <w:rPr>
          <w:rFonts w:ascii="Calibri" w:hAnsi="Calibri" w:cs="Calibri"/>
          <w:b/>
          <w:spacing w:val="10"/>
          <w:szCs w:val="20"/>
          <w:u w:val="single"/>
        </w:rPr>
        <w:t>ΠΙΝΑΚΑΣ ΟΜΑΔΑΣ ΕΡΓΟΥ</w:t>
      </w:r>
    </w:p>
    <w:p w:rsidR="00B04E83" w:rsidRPr="00165B22" w:rsidRDefault="00B04E83" w:rsidP="00B04E8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  <w:b/>
          <w:spacing w:val="10"/>
          <w:szCs w:val="20"/>
          <w:u w:val="single"/>
        </w:rPr>
      </w:pPr>
    </w:p>
    <w:tbl>
      <w:tblPr>
        <w:tblW w:w="83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"/>
        <w:gridCol w:w="1106"/>
        <w:gridCol w:w="851"/>
        <w:gridCol w:w="1417"/>
        <w:gridCol w:w="992"/>
        <w:gridCol w:w="1134"/>
        <w:gridCol w:w="992"/>
        <w:gridCol w:w="1418"/>
      </w:tblGrid>
      <w:tr w:rsidR="00B04E83" w:rsidRPr="00165B22" w:rsidTr="00BF3F77">
        <w:trPr>
          <w:trHeight w:val="600"/>
        </w:trPr>
        <w:tc>
          <w:tcPr>
            <w:tcW w:w="469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α/α</w:t>
            </w:r>
          </w:p>
        </w:tc>
        <w:tc>
          <w:tcPr>
            <w:tcW w:w="1106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Ονοματεπώνυμο</w:t>
            </w:r>
          </w:p>
        </w:tc>
        <w:tc>
          <w:tcPr>
            <w:tcW w:w="851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Πτυχίο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Μεταπτυχιακό</w:t>
            </w:r>
          </w:p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  <w:lang w:val="en-US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  <w:lang w:val="en-US"/>
              </w:rPr>
              <w:t>MSc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Διδακτορικό</w:t>
            </w:r>
          </w:p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  <w:lang w:val="en-US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  <w:lang w:val="en-US"/>
              </w:rPr>
              <w:t>PhD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Θέση στην Ομάδα Έργου</w:t>
            </w:r>
          </w:p>
        </w:tc>
        <w:tc>
          <w:tcPr>
            <w:tcW w:w="992" w:type="dxa"/>
            <w:tcBorders>
              <w:top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Γενική Εμπειρία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  <w:u w:val="single"/>
              </w:rPr>
              <w:t>Ειδική Εμπειρία (εφόσον απαιτείται)</w:t>
            </w: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1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2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3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4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5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6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7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8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9</w:t>
            </w:r>
          </w:p>
        </w:tc>
        <w:tc>
          <w:tcPr>
            <w:tcW w:w="11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  <w:tr w:rsidR="00B04E83" w:rsidRPr="00165B22" w:rsidTr="00BF3F77">
        <w:trPr>
          <w:trHeight w:val="300"/>
        </w:trPr>
        <w:tc>
          <w:tcPr>
            <w:tcW w:w="469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jc w:val="center"/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  <w:r w:rsidRPr="00165B22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B04E83" w:rsidRPr="00165B22" w:rsidRDefault="00B04E83" w:rsidP="00BF3F77">
            <w:pPr>
              <w:rPr>
                <w:rFonts w:ascii="Calibri" w:hAnsi="Calibri" w:cs="Calibri"/>
                <w:b/>
                <w:spacing w:val="10"/>
                <w:sz w:val="20"/>
                <w:szCs w:val="20"/>
              </w:rPr>
            </w:pPr>
          </w:p>
        </w:tc>
      </w:tr>
    </w:tbl>
    <w:p w:rsidR="00B04E83" w:rsidRPr="00165B22" w:rsidRDefault="00B04E83" w:rsidP="00B04E8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</w:rPr>
      </w:pPr>
    </w:p>
    <w:p w:rsidR="00B04E83" w:rsidRPr="00165B22" w:rsidRDefault="00B04E83" w:rsidP="00B04E8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Calibri" w:hAnsi="Calibri" w:cs="Calibri"/>
        </w:rPr>
      </w:pPr>
    </w:p>
    <w:p w:rsidR="001873D1" w:rsidRPr="00B04E83" w:rsidRDefault="00B04E83" w:rsidP="00B04E8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Calibri" w:hAnsi="Calibri" w:cs="Calibri"/>
        </w:rPr>
      </w:pPr>
      <w:bookmarkStart w:id="0" w:name="_GoBack"/>
      <w:bookmarkEnd w:id="0"/>
    </w:p>
    <w:sectPr w:rsidR="001873D1" w:rsidRPr="00B04E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83"/>
    <w:rsid w:val="00327C5A"/>
    <w:rsid w:val="00B04E83"/>
    <w:rsid w:val="00B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8F49"/>
  <w15:chartTrackingRefBased/>
  <w15:docId w15:val="{DF8D28CA-4442-4921-83DE-E43B8DCE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6</dc:creator>
  <cp:keywords/>
  <dc:description/>
  <cp:lastModifiedBy>ΧΡΗΣΤΗΣ ΠΡΟΜΗΘΕΙΩΝ 6</cp:lastModifiedBy>
  <cp:revision>1</cp:revision>
  <dcterms:created xsi:type="dcterms:W3CDTF">2021-05-19T08:41:00Z</dcterms:created>
  <dcterms:modified xsi:type="dcterms:W3CDTF">2021-05-19T08:42:00Z</dcterms:modified>
</cp:coreProperties>
</file>